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2DF" w14:textId="363EA306" w:rsidR="00FC14F3" w:rsidRDefault="0007771B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7702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16B18DA0" w14:textId="77777777" w:rsidR="000844E2" w:rsidRDefault="000844E2" w:rsidP="00DB2838">
      <w:pPr>
        <w:jc w:val="center"/>
        <w:rPr>
          <w:b/>
        </w:rPr>
      </w:pPr>
    </w:p>
    <w:p w14:paraId="3492FD61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 xml:space="preserve">will highlight careers and the benefits of working for the State, </w:t>
      </w:r>
      <w:proofErr w:type="gramStart"/>
      <w:r w:rsidR="007E063F" w:rsidRPr="007E063F">
        <w:rPr>
          <w:b/>
        </w:rPr>
        <w:t>breakdown</w:t>
      </w:r>
      <w:proofErr w:type="gramEnd"/>
      <w:r w:rsidR="007E063F" w:rsidRPr="007E063F">
        <w:rPr>
          <w:b/>
        </w:rPr>
        <w:t xml:space="preserve">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60F4C4E" w14:textId="77777777" w:rsidR="007522D0" w:rsidRDefault="007522D0" w:rsidP="000332A3">
      <w:pPr>
        <w:rPr>
          <w:b/>
        </w:rPr>
      </w:pPr>
    </w:p>
    <w:p w14:paraId="42AE47EF" w14:textId="77777777" w:rsidR="00500190" w:rsidRPr="00500190" w:rsidRDefault="00500190" w:rsidP="00500190">
      <w:pPr>
        <w:shd w:val="clear" w:color="auto" w:fill="FFFFFF"/>
        <w:spacing w:after="160" w:line="276" w:lineRule="atLeast"/>
        <w:rPr>
          <w:rFonts w:ascii="Aptos" w:hAnsi="Aptos"/>
          <w:color w:val="323130"/>
        </w:rPr>
      </w:pPr>
      <w:r w:rsidRPr="00500190">
        <w:rPr>
          <w:rFonts w:ascii="Aptos" w:hAnsi="Aptos"/>
          <w:color w:val="323130"/>
        </w:rPr>
        <w:t>DCFS Virtual Recruitment Presentation</w:t>
      </w:r>
    </w:p>
    <w:p w14:paraId="330A7B22" w14:textId="0341A3F4" w:rsidR="00500190" w:rsidRPr="00500190" w:rsidRDefault="00500190" w:rsidP="00500190">
      <w:pPr>
        <w:shd w:val="clear" w:color="auto" w:fill="FFFFFF"/>
        <w:spacing w:after="160" w:line="276" w:lineRule="atLeast"/>
        <w:rPr>
          <w:rFonts w:ascii="Aptos" w:hAnsi="Aptos"/>
          <w:color w:val="323130"/>
        </w:rPr>
      </w:pPr>
      <w:r w:rsidRPr="00500190">
        <w:rPr>
          <w:rFonts w:ascii="Aptos" w:hAnsi="Aptos"/>
          <w:color w:val="323130"/>
        </w:rPr>
        <w:t>Thur</w:t>
      </w:r>
      <w:r w:rsidR="00C37893">
        <w:rPr>
          <w:rFonts w:ascii="Aptos" w:hAnsi="Aptos"/>
          <w:color w:val="323130"/>
        </w:rPr>
        <w:t>s</w:t>
      </w:r>
      <w:r w:rsidRPr="00500190">
        <w:rPr>
          <w:rFonts w:ascii="Aptos" w:hAnsi="Aptos"/>
          <w:color w:val="323130"/>
        </w:rPr>
        <w:t>day, June 11, 2026, 11:00 am - 1:00 pm</w:t>
      </w:r>
    </w:p>
    <w:p w14:paraId="3422A2FD" w14:textId="77777777" w:rsidR="00500190" w:rsidRPr="00500190" w:rsidRDefault="00500190" w:rsidP="00500190">
      <w:pPr>
        <w:shd w:val="clear" w:color="auto" w:fill="FFFFFF"/>
        <w:spacing w:after="160" w:line="276" w:lineRule="atLeast"/>
        <w:rPr>
          <w:rFonts w:ascii="Aptos" w:hAnsi="Aptos"/>
          <w:color w:val="323130"/>
        </w:rPr>
      </w:pPr>
      <w:r w:rsidRPr="00500190">
        <w:rPr>
          <w:rFonts w:ascii="Aptos" w:hAnsi="Aptos"/>
          <w:color w:val="323130"/>
        </w:rPr>
        <w:t xml:space="preserve">This is a Virtual Event using a </w:t>
      </w:r>
      <w:proofErr w:type="spellStart"/>
      <w:r w:rsidRPr="00500190">
        <w:rPr>
          <w:rFonts w:ascii="Aptos" w:hAnsi="Aptos"/>
          <w:color w:val="323130"/>
        </w:rPr>
        <w:t>WebEx</w:t>
      </w:r>
      <w:proofErr w:type="spellEnd"/>
      <w:r w:rsidRPr="00500190">
        <w:rPr>
          <w:rFonts w:ascii="Aptos" w:hAnsi="Aptos"/>
          <w:color w:val="323130"/>
        </w:rPr>
        <w:t xml:space="preserve"> Platform</w:t>
      </w:r>
    </w:p>
    <w:p w14:paraId="2FD3A35F" w14:textId="77777777" w:rsidR="00500190" w:rsidRPr="00500190" w:rsidRDefault="00500190" w:rsidP="00500190">
      <w:pPr>
        <w:shd w:val="clear" w:color="auto" w:fill="FFFFFF"/>
        <w:spacing w:after="160" w:line="276" w:lineRule="atLeast"/>
        <w:rPr>
          <w:rFonts w:ascii="Aptos" w:hAnsi="Aptos"/>
          <w:color w:val="323130"/>
        </w:rPr>
      </w:pPr>
      <w:r w:rsidRPr="00500190">
        <w:rPr>
          <w:rFonts w:ascii="Aptos" w:hAnsi="Aptos"/>
          <w:color w:val="323130"/>
        </w:rPr>
        <w:t>Register at: </w:t>
      </w:r>
      <w:hyperlink r:id="rId8" w:history="1">
        <w:r w:rsidRPr="00500190">
          <w:rPr>
            <w:rFonts w:ascii="Aptos" w:hAnsi="Aptos"/>
            <w:color w:val="0000FF"/>
            <w:u w:val="single"/>
          </w:rPr>
          <w:t>https://bit.ly/3WYt0ex</w:t>
        </w:r>
      </w:hyperlink>
    </w:p>
    <w:p w14:paraId="4DE52E65" w14:textId="072350D8" w:rsidR="004A2C1D" w:rsidRDefault="00D62787" w:rsidP="00835C17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263D57">
        <w:rPr>
          <w:rFonts w:ascii="Aptos" w:hAnsi="Aptos"/>
          <w:b/>
          <w:bCs/>
          <w:color w:val="323130"/>
        </w:rPr>
        <w:t xml:space="preserve"> </w:t>
      </w:r>
    </w:p>
    <w:p w14:paraId="6C31BFDE" w14:textId="77777777" w:rsidR="00BE329C" w:rsidRDefault="00BE329C" w:rsidP="000332A3">
      <w:pPr>
        <w:rPr>
          <w:rFonts w:ascii="Segoe UI" w:hAnsi="Segoe UI" w:cs="Segoe UI"/>
          <w:color w:val="444444"/>
          <w:sz w:val="20"/>
          <w:szCs w:val="20"/>
        </w:rPr>
      </w:pPr>
    </w:p>
    <w:p w14:paraId="4B9A860F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215C232" w14:textId="77777777" w:rsidR="00C02263" w:rsidRPr="00C02263" w:rsidRDefault="00C02263" w:rsidP="00C02263">
      <w:pPr>
        <w:rPr>
          <w:b/>
          <w:bCs/>
        </w:rPr>
      </w:pPr>
    </w:p>
    <w:p w14:paraId="17C7BC5A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64918769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3E04B943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56440B51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0B730350" w14:textId="77777777" w:rsidR="007522D0" w:rsidRDefault="007522D0" w:rsidP="000332A3">
      <w:pPr>
        <w:ind w:left="2160" w:firstLine="720"/>
        <w:rPr>
          <w:b/>
          <w:bCs/>
        </w:rPr>
      </w:pPr>
    </w:p>
    <w:p w14:paraId="5652C238" w14:textId="77777777" w:rsidR="007522D0" w:rsidRPr="00D752A1" w:rsidRDefault="007522D0" w:rsidP="007522D0">
      <w:pPr>
        <w:rPr>
          <w:b/>
          <w:bCs/>
        </w:rPr>
      </w:pPr>
    </w:p>
    <w:p w14:paraId="3FF1B3FD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692BBFD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3642B2E6" w14:textId="77777777" w:rsidR="00034EA2" w:rsidRDefault="00034EA2" w:rsidP="00476318">
      <w:pPr>
        <w:jc w:val="both"/>
      </w:pPr>
    </w:p>
    <w:p w14:paraId="37D6012A" w14:textId="7349EB4D" w:rsidR="00034EA2" w:rsidRDefault="0007771B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4F0902" w:rsidRDefault="004F0902"/>
    <w:p w14:paraId="5BF959C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00190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5178E"/>
    <w:rsid w:val="006A460F"/>
    <w:rsid w:val="006C149C"/>
    <w:rsid w:val="006D7D7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5C17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B7FC6"/>
    <w:rsid w:val="00B67107"/>
    <w:rsid w:val="00B7117C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37893"/>
    <w:rsid w:val="00C41E93"/>
    <w:rsid w:val="00C42EB8"/>
    <w:rsid w:val="00C93F43"/>
    <w:rsid w:val="00CA6909"/>
    <w:rsid w:val="00CB0F22"/>
    <w:rsid w:val="00D002AC"/>
    <w:rsid w:val="00D14F7C"/>
    <w:rsid w:val="00D62787"/>
    <w:rsid w:val="00D752A1"/>
    <w:rsid w:val="00D909E4"/>
    <w:rsid w:val="00D94429"/>
    <w:rsid w:val="00DB2838"/>
    <w:rsid w:val="00DB294F"/>
    <w:rsid w:val="00DC3AD8"/>
    <w:rsid w:val="00E052AA"/>
    <w:rsid w:val="00E15EAA"/>
    <w:rsid w:val="00E23EFB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52A2C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Yt0e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1439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https://bit.ly/3LGawgr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4</cp:revision>
  <cp:lastPrinted>2023-04-27T15:03:00Z</cp:lastPrinted>
  <dcterms:created xsi:type="dcterms:W3CDTF">2026-05-18T18:25:00Z</dcterms:created>
  <dcterms:modified xsi:type="dcterms:W3CDTF">2026-05-18T20:23:00Z</dcterms:modified>
</cp:coreProperties>
</file>